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78" w:rsidRPr="00D96978" w:rsidRDefault="00D96978" w:rsidP="00C46B50">
      <w:pPr>
        <w:contextualSpacing/>
        <w:rPr>
          <w:b/>
          <w:sz w:val="24"/>
        </w:rPr>
      </w:pPr>
    </w:p>
    <w:p w:rsidR="00EB4445" w:rsidRPr="00EB4445" w:rsidRDefault="00EB4445" w:rsidP="00EB44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B4445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EB4445" w:rsidRPr="00EB4445" w:rsidRDefault="00EB4445" w:rsidP="00EB44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B4445">
        <w:rPr>
          <w:b/>
          <w:sz w:val="28"/>
          <w:szCs w:val="28"/>
        </w:rPr>
        <w:t xml:space="preserve"> «</w:t>
      </w:r>
      <w:proofErr w:type="spellStart"/>
      <w:r w:rsidRPr="00EB4445">
        <w:rPr>
          <w:b/>
          <w:sz w:val="28"/>
          <w:szCs w:val="28"/>
        </w:rPr>
        <w:t>Карашинская</w:t>
      </w:r>
      <w:proofErr w:type="spellEnd"/>
      <w:r w:rsidRPr="00EB4445">
        <w:rPr>
          <w:b/>
          <w:sz w:val="28"/>
          <w:szCs w:val="28"/>
        </w:rPr>
        <w:t xml:space="preserve"> основная общеобразовательная школа» </w:t>
      </w:r>
    </w:p>
    <w:p w:rsidR="00EB4445" w:rsidRPr="00EB4445" w:rsidRDefault="00EB4445" w:rsidP="00EB44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B4445">
        <w:rPr>
          <w:b/>
          <w:sz w:val="28"/>
          <w:szCs w:val="28"/>
        </w:rPr>
        <w:t xml:space="preserve"> МР « </w:t>
      </w:r>
      <w:proofErr w:type="spellStart"/>
      <w:r w:rsidRPr="00EB4445">
        <w:rPr>
          <w:b/>
          <w:sz w:val="28"/>
          <w:szCs w:val="28"/>
        </w:rPr>
        <w:t>Лакский</w:t>
      </w:r>
      <w:proofErr w:type="spellEnd"/>
      <w:r w:rsidRPr="00EB4445">
        <w:rPr>
          <w:b/>
          <w:sz w:val="28"/>
          <w:szCs w:val="28"/>
        </w:rPr>
        <w:t xml:space="preserve"> район»</w:t>
      </w:r>
    </w:p>
    <w:p w:rsidR="00EB4445" w:rsidRPr="00EB4445" w:rsidRDefault="00EB4445" w:rsidP="00EB44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EB4445" w:rsidRPr="00EB4445" w:rsidRDefault="00EB4445" w:rsidP="00EB4445">
      <w:pPr>
        <w:widowControl/>
        <w:autoSpaceDE/>
        <w:autoSpaceDN/>
        <w:adjustRightInd/>
        <w:rPr>
          <w:b/>
          <w:sz w:val="28"/>
          <w:szCs w:val="28"/>
        </w:rPr>
      </w:pPr>
      <w:r w:rsidRPr="00EB4445">
        <w:rPr>
          <w:b/>
          <w:sz w:val="16"/>
          <w:szCs w:val="16"/>
        </w:rPr>
        <w:t xml:space="preserve">368398, Республика Дагестан, </w:t>
      </w:r>
      <w:proofErr w:type="spellStart"/>
      <w:r w:rsidRPr="00EB4445">
        <w:rPr>
          <w:b/>
          <w:sz w:val="16"/>
          <w:szCs w:val="16"/>
        </w:rPr>
        <w:t>Лакский</w:t>
      </w:r>
      <w:proofErr w:type="spellEnd"/>
      <w:r w:rsidRPr="00EB4445">
        <w:rPr>
          <w:b/>
          <w:sz w:val="16"/>
          <w:szCs w:val="16"/>
        </w:rPr>
        <w:t xml:space="preserve"> район с. Караша              </w:t>
      </w:r>
      <w:r w:rsidRPr="00EB4445">
        <w:rPr>
          <w:b/>
          <w:sz w:val="16"/>
          <w:szCs w:val="16"/>
          <w:lang w:val="en-US"/>
        </w:rPr>
        <w:t>www</w:t>
      </w:r>
      <w:r w:rsidRPr="00EB4445">
        <w:rPr>
          <w:b/>
          <w:sz w:val="16"/>
          <w:szCs w:val="16"/>
        </w:rPr>
        <w:t xml:space="preserve">. </w:t>
      </w:r>
      <w:proofErr w:type="spellStart"/>
      <w:r w:rsidRPr="00EB4445">
        <w:rPr>
          <w:b/>
          <w:sz w:val="16"/>
          <w:szCs w:val="16"/>
          <w:lang w:val="en-US"/>
        </w:rPr>
        <w:t>karas</w:t>
      </w:r>
      <w:proofErr w:type="spellEnd"/>
      <w:r w:rsidRPr="00EB4445">
        <w:rPr>
          <w:b/>
          <w:sz w:val="16"/>
          <w:szCs w:val="16"/>
        </w:rPr>
        <w:t>.</w:t>
      </w:r>
      <w:proofErr w:type="spellStart"/>
      <w:r w:rsidRPr="00EB4445">
        <w:rPr>
          <w:b/>
          <w:sz w:val="16"/>
          <w:szCs w:val="16"/>
          <w:lang w:val="en-US"/>
        </w:rPr>
        <w:t>dagschool</w:t>
      </w:r>
      <w:proofErr w:type="spellEnd"/>
      <w:r w:rsidRPr="00EB4445">
        <w:rPr>
          <w:b/>
          <w:sz w:val="16"/>
          <w:szCs w:val="16"/>
        </w:rPr>
        <w:t>.</w:t>
      </w:r>
      <w:r w:rsidRPr="00EB4445">
        <w:rPr>
          <w:b/>
          <w:sz w:val="16"/>
          <w:szCs w:val="16"/>
          <w:lang w:val="en-US"/>
        </w:rPr>
        <w:t>com</w:t>
      </w:r>
      <w:r w:rsidRPr="00EB4445">
        <w:rPr>
          <w:b/>
          <w:sz w:val="16"/>
          <w:szCs w:val="16"/>
        </w:rPr>
        <w:t xml:space="preserve">               </w:t>
      </w:r>
      <w:r w:rsidRPr="00EB4445">
        <w:rPr>
          <w:b/>
          <w:sz w:val="16"/>
          <w:szCs w:val="16"/>
          <w:lang w:val="en-US"/>
        </w:rPr>
        <w:t>E</w:t>
      </w:r>
      <w:r w:rsidRPr="00EB4445">
        <w:rPr>
          <w:b/>
          <w:sz w:val="16"/>
          <w:szCs w:val="16"/>
        </w:rPr>
        <w:t>-</w:t>
      </w:r>
      <w:r w:rsidRPr="00EB4445">
        <w:rPr>
          <w:b/>
          <w:sz w:val="16"/>
          <w:szCs w:val="16"/>
          <w:lang w:val="en-US"/>
        </w:rPr>
        <w:t>mail</w:t>
      </w:r>
      <w:r w:rsidRPr="00EB4445">
        <w:rPr>
          <w:b/>
          <w:sz w:val="16"/>
          <w:szCs w:val="16"/>
        </w:rPr>
        <w:t>:</w:t>
      </w:r>
      <w:proofErr w:type="spellStart"/>
      <w:r w:rsidRPr="00EB4445">
        <w:rPr>
          <w:b/>
          <w:sz w:val="16"/>
          <w:szCs w:val="16"/>
          <w:lang w:val="en-US"/>
        </w:rPr>
        <w:t>karasha</w:t>
      </w:r>
      <w:proofErr w:type="spellEnd"/>
      <w:r w:rsidRPr="00EB4445">
        <w:rPr>
          <w:b/>
          <w:sz w:val="16"/>
          <w:szCs w:val="16"/>
        </w:rPr>
        <w:t>_</w:t>
      </w:r>
      <w:proofErr w:type="spellStart"/>
      <w:r w:rsidRPr="00EB4445">
        <w:rPr>
          <w:b/>
          <w:sz w:val="16"/>
          <w:szCs w:val="16"/>
          <w:lang w:val="en-US"/>
        </w:rPr>
        <w:t>oosh</w:t>
      </w:r>
      <w:proofErr w:type="spellEnd"/>
      <w:r w:rsidRPr="00EB4445">
        <w:rPr>
          <w:b/>
          <w:sz w:val="16"/>
          <w:szCs w:val="16"/>
        </w:rPr>
        <w:t xml:space="preserve"> @</w:t>
      </w:r>
      <w:r w:rsidRPr="00EB4445">
        <w:rPr>
          <w:b/>
          <w:sz w:val="16"/>
          <w:szCs w:val="16"/>
          <w:lang w:val="en-US"/>
        </w:rPr>
        <w:t>mail</w:t>
      </w:r>
      <w:r w:rsidRPr="00EB4445">
        <w:rPr>
          <w:b/>
          <w:sz w:val="16"/>
          <w:szCs w:val="16"/>
        </w:rPr>
        <w:t>.</w:t>
      </w:r>
      <w:proofErr w:type="spellStart"/>
      <w:r w:rsidRPr="00EB4445">
        <w:rPr>
          <w:b/>
          <w:sz w:val="16"/>
          <w:szCs w:val="16"/>
          <w:lang w:val="en-US"/>
        </w:rPr>
        <w:t>ru</w:t>
      </w:r>
      <w:proofErr w:type="spellEnd"/>
    </w:p>
    <w:p w:rsidR="00EB4445" w:rsidRPr="00EB4445" w:rsidRDefault="004F2B27" w:rsidP="00EB4445">
      <w:pPr>
        <w:widowControl/>
        <w:autoSpaceDE/>
        <w:autoSpaceDN/>
        <w:adjustRightInd/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55880</wp:posOffset>
                </wp:positionV>
                <wp:extent cx="5885180" cy="635"/>
                <wp:effectExtent l="0" t="19050" r="1270" b="374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18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05pt;margin-top:4.4pt;width:463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128904</wp:posOffset>
                </wp:positionV>
                <wp:extent cx="5885180" cy="0"/>
                <wp:effectExtent l="0" t="0" r="2032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05pt;margin-top:10.15pt;width:463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"/>
            </w:pict>
          </mc:Fallback>
        </mc:AlternateContent>
      </w:r>
    </w:p>
    <w:p w:rsidR="00EB4445" w:rsidRPr="00EB4445" w:rsidRDefault="00EB4445" w:rsidP="00EB4445">
      <w:pPr>
        <w:widowControl/>
        <w:autoSpaceDE/>
        <w:autoSpaceDN/>
        <w:adjustRightInd/>
        <w:rPr>
          <w:sz w:val="24"/>
          <w:szCs w:val="24"/>
        </w:rPr>
      </w:pPr>
    </w:p>
    <w:p w:rsidR="00EB4445" w:rsidRPr="00EB4445" w:rsidRDefault="00EB4445" w:rsidP="00EB4445">
      <w:pPr>
        <w:widowControl/>
        <w:autoSpaceDE/>
        <w:autoSpaceDN/>
        <w:adjustRightInd/>
        <w:rPr>
          <w:b/>
          <w:sz w:val="28"/>
          <w:szCs w:val="28"/>
        </w:rPr>
      </w:pPr>
      <w:r w:rsidRPr="00EB4445">
        <w:rPr>
          <w:b/>
          <w:sz w:val="28"/>
          <w:szCs w:val="28"/>
        </w:rPr>
        <w:t xml:space="preserve">                                                      Приказ №</w:t>
      </w:r>
      <w:r>
        <w:rPr>
          <w:b/>
          <w:sz w:val="28"/>
          <w:szCs w:val="28"/>
        </w:rPr>
        <w:t>18</w:t>
      </w:r>
      <w:r w:rsidRPr="00EB4445">
        <w:rPr>
          <w:b/>
          <w:sz w:val="28"/>
          <w:szCs w:val="28"/>
        </w:rPr>
        <w:t xml:space="preserve"> </w:t>
      </w:r>
    </w:p>
    <w:p w:rsidR="00EB4445" w:rsidRPr="00EB4445" w:rsidRDefault="00EB4445" w:rsidP="00EB4445">
      <w:pPr>
        <w:widowControl/>
        <w:shd w:val="clear" w:color="auto" w:fill="FFFFFF"/>
        <w:autoSpaceDE/>
        <w:autoSpaceDN/>
        <w:adjustRightInd/>
        <w:spacing w:before="150"/>
        <w:ind w:firstLine="709"/>
        <w:contextualSpacing/>
        <w:jc w:val="center"/>
        <w:rPr>
          <w:b/>
          <w:sz w:val="28"/>
          <w:szCs w:val="28"/>
        </w:rPr>
      </w:pPr>
      <w:r w:rsidRPr="00EB444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 МКОУ «</w:t>
      </w:r>
      <w:proofErr w:type="spellStart"/>
      <w:r>
        <w:rPr>
          <w:b/>
          <w:sz w:val="28"/>
          <w:szCs w:val="28"/>
        </w:rPr>
        <w:t>Карашинская</w:t>
      </w:r>
      <w:proofErr w:type="spellEnd"/>
      <w:r>
        <w:rPr>
          <w:b/>
          <w:sz w:val="28"/>
          <w:szCs w:val="28"/>
        </w:rPr>
        <w:t xml:space="preserve"> ООШ» от  «06» апреля  2020</w:t>
      </w:r>
      <w:r w:rsidRPr="00EB4445">
        <w:rPr>
          <w:b/>
          <w:sz w:val="28"/>
          <w:szCs w:val="28"/>
        </w:rPr>
        <w:t xml:space="preserve"> г.</w:t>
      </w:r>
    </w:p>
    <w:p w:rsidR="002B5DDC" w:rsidRDefault="002B5DDC" w:rsidP="00C46B50">
      <w:pPr>
        <w:ind w:firstLine="709"/>
        <w:contextualSpacing/>
      </w:pPr>
      <w:r>
        <w:t xml:space="preserve">    </w:t>
      </w:r>
    </w:p>
    <w:p w:rsidR="002B5DDC" w:rsidRDefault="002B5DDC" w:rsidP="00C46B50">
      <w:pPr>
        <w:ind w:firstLine="709"/>
        <w:contextualSpacing/>
        <w:jc w:val="center"/>
      </w:pPr>
    </w:p>
    <w:p w:rsidR="00E82AD4" w:rsidRPr="00E82AD4" w:rsidRDefault="00E82AD4" w:rsidP="00C46B50">
      <w:pPr>
        <w:ind w:firstLine="709"/>
        <w:contextualSpacing/>
        <w:rPr>
          <w:b/>
          <w:bCs/>
          <w:color w:val="000000"/>
          <w:sz w:val="28"/>
          <w:szCs w:val="24"/>
        </w:rPr>
      </w:pPr>
      <w:r w:rsidRPr="00E82AD4">
        <w:rPr>
          <w:b/>
          <w:bCs/>
          <w:color w:val="000000"/>
          <w:sz w:val="28"/>
          <w:szCs w:val="24"/>
        </w:rPr>
        <w:t>О</w:t>
      </w:r>
      <w:r w:rsidR="006978AB">
        <w:rPr>
          <w:b/>
          <w:bCs/>
          <w:color w:val="000000"/>
          <w:sz w:val="28"/>
          <w:szCs w:val="24"/>
        </w:rPr>
        <w:t xml:space="preserve"> </w:t>
      </w:r>
      <w:r w:rsidRPr="00E82AD4">
        <w:rPr>
          <w:b/>
          <w:bCs/>
          <w:color w:val="000000"/>
          <w:sz w:val="28"/>
          <w:szCs w:val="24"/>
        </w:rPr>
        <w:t>переходе</w:t>
      </w:r>
      <w:r w:rsidR="006978AB">
        <w:rPr>
          <w:b/>
          <w:bCs/>
          <w:color w:val="000000"/>
          <w:sz w:val="28"/>
          <w:szCs w:val="24"/>
        </w:rPr>
        <w:t xml:space="preserve"> </w:t>
      </w:r>
      <w:r w:rsidRPr="00E82AD4">
        <w:rPr>
          <w:b/>
          <w:bCs/>
          <w:color w:val="000000"/>
          <w:sz w:val="28"/>
          <w:szCs w:val="24"/>
        </w:rPr>
        <w:t>на</w:t>
      </w:r>
      <w:r w:rsidR="006978AB">
        <w:rPr>
          <w:b/>
          <w:bCs/>
          <w:color w:val="000000"/>
          <w:sz w:val="28"/>
          <w:szCs w:val="24"/>
        </w:rPr>
        <w:t xml:space="preserve"> </w:t>
      </w:r>
      <w:r w:rsidRPr="00E82AD4">
        <w:rPr>
          <w:b/>
          <w:bCs/>
          <w:color w:val="000000"/>
          <w:sz w:val="28"/>
          <w:szCs w:val="24"/>
        </w:rPr>
        <w:t>обучение</w:t>
      </w:r>
      <w:r w:rsidR="006978AB">
        <w:rPr>
          <w:b/>
          <w:bCs/>
          <w:color w:val="000000"/>
          <w:sz w:val="28"/>
          <w:szCs w:val="24"/>
        </w:rPr>
        <w:t xml:space="preserve"> </w:t>
      </w:r>
      <w:r w:rsidRPr="00E82AD4">
        <w:rPr>
          <w:b/>
          <w:bCs/>
          <w:color w:val="000000"/>
          <w:sz w:val="28"/>
          <w:szCs w:val="24"/>
        </w:rPr>
        <w:t>с</w:t>
      </w:r>
      <w:r w:rsidR="006978AB">
        <w:rPr>
          <w:b/>
          <w:bCs/>
          <w:color w:val="000000"/>
          <w:sz w:val="28"/>
          <w:szCs w:val="24"/>
        </w:rPr>
        <w:t xml:space="preserve"> </w:t>
      </w:r>
      <w:r w:rsidRPr="00E82AD4">
        <w:rPr>
          <w:b/>
          <w:bCs/>
          <w:color w:val="000000"/>
          <w:sz w:val="28"/>
          <w:szCs w:val="24"/>
        </w:rPr>
        <w:t>помощью</w:t>
      </w:r>
      <w:r w:rsidR="006978AB">
        <w:rPr>
          <w:b/>
          <w:bCs/>
          <w:color w:val="000000"/>
          <w:sz w:val="28"/>
          <w:szCs w:val="24"/>
        </w:rPr>
        <w:t xml:space="preserve"> </w:t>
      </w:r>
      <w:r w:rsidRPr="00E82AD4">
        <w:rPr>
          <w:b/>
          <w:bCs/>
          <w:color w:val="000000"/>
          <w:sz w:val="28"/>
          <w:szCs w:val="24"/>
        </w:rPr>
        <w:t>дистанционных</w:t>
      </w:r>
      <w:r w:rsidR="006978AB">
        <w:rPr>
          <w:b/>
          <w:bCs/>
          <w:color w:val="000000"/>
          <w:sz w:val="28"/>
          <w:szCs w:val="24"/>
        </w:rPr>
        <w:t xml:space="preserve"> </w:t>
      </w:r>
      <w:r w:rsidRPr="00E82AD4">
        <w:rPr>
          <w:b/>
          <w:bCs/>
          <w:color w:val="000000"/>
          <w:sz w:val="28"/>
          <w:szCs w:val="24"/>
        </w:rPr>
        <w:t>технологий</w:t>
      </w:r>
    </w:p>
    <w:p w:rsidR="00E82AD4" w:rsidRPr="006978AB" w:rsidRDefault="00E82AD4" w:rsidP="00C46B50">
      <w:pPr>
        <w:ind w:firstLine="709"/>
        <w:contextualSpacing/>
        <w:rPr>
          <w:sz w:val="28"/>
          <w:szCs w:val="24"/>
        </w:rPr>
      </w:pPr>
      <w:proofErr w:type="gramStart"/>
      <w:r w:rsidRPr="006978AB">
        <w:rPr>
          <w:sz w:val="28"/>
          <w:szCs w:val="24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6978AB">
        <w:rPr>
          <w:sz w:val="28"/>
          <w:szCs w:val="24"/>
          <w:shd w:val="clear" w:color="auto" w:fill="FFFFFF"/>
        </w:rPr>
        <w:t>коронавирусной</w:t>
      </w:r>
      <w:proofErr w:type="spellEnd"/>
      <w:r w:rsidRPr="006978AB">
        <w:rPr>
          <w:sz w:val="28"/>
          <w:szCs w:val="24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6978AB">
        <w:rPr>
          <w:sz w:val="28"/>
          <w:szCs w:val="24"/>
          <w:shd w:val="clear" w:color="auto" w:fill="FFFFFF"/>
        </w:rPr>
        <w:t>коронавирусной</w:t>
      </w:r>
      <w:proofErr w:type="spellEnd"/>
      <w:r w:rsidRPr="006978AB">
        <w:rPr>
          <w:sz w:val="28"/>
          <w:szCs w:val="24"/>
          <w:shd w:val="clear" w:color="auto" w:fill="FFFFFF"/>
        </w:rPr>
        <w:t xml:space="preserve"> инфекции (2019-nCoV)», с учетом письма Федеральной службы по надзору в </w:t>
      </w:r>
      <w:proofErr w:type="spellStart"/>
      <w:r w:rsidRPr="006978AB">
        <w:rPr>
          <w:sz w:val="28"/>
          <w:szCs w:val="24"/>
          <w:shd w:val="clear" w:color="auto" w:fill="FFFFFF"/>
        </w:rPr>
        <w:t>сферезащиты</w:t>
      </w:r>
      <w:proofErr w:type="spellEnd"/>
      <w:proofErr w:type="gramEnd"/>
      <w:r w:rsidRPr="006978AB">
        <w:rPr>
          <w:sz w:val="28"/>
          <w:szCs w:val="24"/>
          <w:shd w:val="clear" w:color="auto" w:fill="FFFFFF"/>
        </w:rPr>
        <w:t xml:space="preserve"> прав потребителей и благополучия человека от 23 января 2020 г. № 02/776-2020-23 «О профилактике </w:t>
      </w:r>
      <w:proofErr w:type="spellStart"/>
      <w:r w:rsidRPr="006978AB">
        <w:rPr>
          <w:sz w:val="28"/>
          <w:szCs w:val="24"/>
          <w:shd w:val="clear" w:color="auto" w:fill="FFFFFF"/>
        </w:rPr>
        <w:t>коронавирусной</w:t>
      </w:r>
      <w:proofErr w:type="spellEnd"/>
      <w:r w:rsidRPr="006978AB">
        <w:rPr>
          <w:sz w:val="28"/>
          <w:szCs w:val="24"/>
          <w:shd w:val="clear" w:color="auto" w:fill="FFFFFF"/>
        </w:rPr>
        <w:t xml:space="preserve"> инфекции», приказа </w:t>
      </w:r>
      <w:proofErr w:type="spellStart"/>
      <w:r w:rsidRPr="006978AB">
        <w:rPr>
          <w:sz w:val="28"/>
          <w:szCs w:val="24"/>
          <w:shd w:val="clear" w:color="auto" w:fill="FFFFFF"/>
        </w:rPr>
        <w:t>Минобрнауки</w:t>
      </w:r>
      <w:proofErr w:type="spellEnd"/>
      <w:r w:rsidRPr="006978AB">
        <w:rPr>
          <w:sz w:val="28"/>
          <w:szCs w:val="24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6978AB">
        <w:rPr>
          <w:sz w:val="28"/>
          <w:szCs w:val="24"/>
          <w:shd w:val="clear" w:color="auto" w:fill="FFFFFF"/>
        </w:rPr>
        <w:t>коронавирусной</w:t>
      </w:r>
      <w:proofErr w:type="spellEnd"/>
      <w:r w:rsidRPr="006978AB">
        <w:rPr>
          <w:sz w:val="28"/>
          <w:szCs w:val="24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6978AB">
        <w:rPr>
          <w:sz w:val="28"/>
          <w:szCs w:val="24"/>
          <w:shd w:val="clear" w:color="auto" w:fill="FFFFFF"/>
        </w:rPr>
        <w:t>коронавирусной</w:t>
      </w:r>
      <w:proofErr w:type="spellEnd"/>
      <w:r w:rsidRPr="006978AB">
        <w:rPr>
          <w:sz w:val="28"/>
          <w:szCs w:val="24"/>
          <w:shd w:val="clear" w:color="auto" w:fill="FFFFFF"/>
        </w:rPr>
        <w:t xml:space="preserve"> инфекции, вызванной COVID-19 (далее — </w:t>
      </w:r>
      <w:proofErr w:type="spellStart"/>
      <w:r w:rsidRPr="006978AB">
        <w:rPr>
          <w:sz w:val="28"/>
          <w:szCs w:val="24"/>
          <w:shd w:val="clear" w:color="auto" w:fill="FFFFFF"/>
        </w:rPr>
        <w:t>коронавирусная</w:t>
      </w:r>
      <w:proofErr w:type="spellEnd"/>
      <w:r w:rsidRPr="006978AB">
        <w:rPr>
          <w:sz w:val="28"/>
          <w:szCs w:val="24"/>
          <w:shd w:val="clear" w:color="auto" w:fill="FFFFFF"/>
        </w:rPr>
        <w:t xml:space="preserve"> инфекция);</w:t>
      </w:r>
    </w:p>
    <w:p w:rsidR="00E82AD4" w:rsidRDefault="006978AB" w:rsidP="00C46B50">
      <w:pPr>
        <w:ind w:firstLine="709"/>
        <w:contextualSpacing/>
        <w:rPr>
          <w:sz w:val="28"/>
          <w:szCs w:val="24"/>
        </w:rPr>
      </w:pPr>
      <w:proofErr w:type="gramStart"/>
      <w:r w:rsidRPr="006978AB">
        <w:rPr>
          <w:sz w:val="28"/>
          <w:szCs w:val="24"/>
        </w:rPr>
        <w:t>В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соответствии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приказом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Министерства Пр</w:t>
      </w:r>
      <w:r w:rsidR="00C46B50">
        <w:rPr>
          <w:sz w:val="28"/>
          <w:szCs w:val="24"/>
        </w:rPr>
        <w:t xml:space="preserve">освещения Российской Федерации </w:t>
      </w:r>
      <w:r w:rsidR="00E82AD4" w:rsidRPr="006978AB">
        <w:rPr>
          <w:sz w:val="28"/>
          <w:szCs w:val="24"/>
        </w:rPr>
        <w:t xml:space="preserve">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E82AD4" w:rsidRPr="006978AB">
        <w:rPr>
          <w:sz w:val="28"/>
          <w:szCs w:val="24"/>
        </w:rPr>
        <w:t>коронавирусной</w:t>
      </w:r>
      <w:proofErr w:type="spellEnd"/>
      <w:r w:rsidR="00E82AD4" w:rsidRPr="006978AB">
        <w:rPr>
          <w:sz w:val="28"/>
          <w:szCs w:val="24"/>
        </w:rPr>
        <w:t xml:space="preserve"> инфекции на территории Российской Федерации»</w:t>
      </w:r>
      <w:r w:rsidR="00C46B50">
        <w:rPr>
          <w:sz w:val="28"/>
          <w:szCs w:val="24"/>
        </w:rPr>
        <w:t>;</w:t>
      </w:r>
      <w:proofErr w:type="gramEnd"/>
    </w:p>
    <w:p w:rsidR="00C46B50" w:rsidRPr="00C46B50" w:rsidRDefault="00C46B50" w:rsidP="00C46B50">
      <w:pPr>
        <w:contextualSpacing/>
        <w:rPr>
          <w:rFonts w:eastAsia="Calibri"/>
          <w:sz w:val="28"/>
          <w:szCs w:val="22"/>
          <w:lang w:eastAsia="en-US"/>
        </w:rPr>
      </w:pPr>
      <w:r>
        <w:rPr>
          <w:sz w:val="28"/>
          <w:szCs w:val="24"/>
        </w:rPr>
        <w:t xml:space="preserve">         Во исполнение  </w:t>
      </w:r>
      <w:r>
        <w:rPr>
          <w:rFonts w:eastAsia="Calibri"/>
          <w:sz w:val="28"/>
          <w:szCs w:val="22"/>
          <w:lang w:eastAsia="en-US"/>
        </w:rPr>
        <w:t xml:space="preserve">Приказа  </w:t>
      </w:r>
      <w:r w:rsidRPr="00C46B50">
        <w:rPr>
          <w:rFonts w:eastAsia="Calibri"/>
          <w:sz w:val="28"/>
          <w:szCs w:val="22"/>
          <w:lang w:eastAsia="en-US"/>
        </w:rPr>
        <w:t>№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C46B50">
        <w:rPr>
          <w:rFonts w:eastAsia="Calibri"/>
          <w:sz w:val="28"/>
          <w:szCs w:val="22"/>
          <w:lang w:eastAsia="en-US"/>
        </w:rPr>
        <w:t>20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C46B5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по </w:t>
      </w:r>
      <w:r w:rsidRPr="00C46B50">
        <w:rPr>
          <w:rFonts w:eastAsia="Calibri"/>
          <w:sz w:val="28"/>
          <w:szCs w:val="22"/>
          <w:lang w:eastAsia="en-US"/>
        </w:rPr>
        <w:t>МКУ «УО администрации МР «</w:t>
      </w:r>
      <w:proofErr w:type="spellStart"/>
      <w:r w:rsidRPr="00C46B50">
        <w:rPr>
          <w:rFonts w:eastAsia="Calibri"/>
          <w:sz w:val="28"/>
          <w:szCs w:val="22"/>
          <w:lang w:eastAsia="en-US"/>
        </w:rPr>
        <w:t>Лакский</w:t>
      </w:r>
      <w:proofErr w:type="spellEnd"/>
      <w:r w:rsidRPr="00C46B50">
        <w:rPr>
          <w:rFonts w:eastAsia="Calibri"/>
          <w:sz w:val="28"/>
          <w:szCs w:val="22"/>
          <w:lang w:eastAsia="en-US"/>
        </w:rPr>
        <w:t xml:space="preserve"> район»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DD1E1B">
        <w:rPr>
          <w:rFonts w:eastAsia="Calibri"/>
          <w:sz w:val="28"/>
          <w:szCs w:val="22"/>
          <w:lang w:eastAsia="en-US"/>
        </w:rPr>
        <w:t>от 6 апреля 2020</w:t>
      </w:r>
      <w:bookmarkStart w:id="0" w:name="_GoBack"/>
      <w:bookmarkEnd w:id="0"/>
      <w:r w:rsidRPr="00C46B50">
        <w:rPr>
          <w:rFonts w:eastAsia="Calibri"/>
          <w:sz w:val="28"/>
          <w:szCs w:val="22"/>
          <w:lang w:eastAsia="en-US"/>
        </w:rPr>
        <w:t xml:space="preserve"> г.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C46B50">
        <w:rPr>
          <w:rFonts w:eastAsia="Calibri"/>
          <w:sz w:val="28"/>
          <w:szCs w:val="22"/>
          <w:lang w:eastAsia="en-US"/>
        </w:rPr>
        <w:t>«Об организации деятельности образовательных организаций МР «</w:t>
      </w:r>
      <w:proofErr w:type="spellStart"/>
      <w:r w:rsidRPr="00C46B50">
        <w:rPr>
          <w:rFonts w:eastAsia="Calibri"/>
          <w:sz w:val="28"/>
          <w:szCs w:val="22"/>
          <w:lang w:eastAsia="en-US"/>
        </w:rPr>
        <w:t>Лакский</w:t>
      </w:r>
      <w:proofErr w:type="spellEnd"/>
      <w:r w:rsidRPr="00C46B50">
        <w:rPr>
          <w:rFonts w:eastAsia="Calibri"/>
          <w:sz w:val="28"/>
          <w:szCs w:val="22"/>
          <w:lang w:eastAsia="en-US"/>
        </w:rPr>
        <w:t xml:space="preserve"> район» в условиях режима повышенной готовности»</w:t>
      </w:r>
    </w:p>
    <w:p w:rsidR="00C46B50" w:rsidRPr="006978AB" w:rsidRDefault="00C46B50" w:rsidP="00C46B50">
      <w:pPr>
        <w:ind w:firstLine="709"/>
        <w:contextualSpacing/>
        <w:rPr>
          <w:sz w:val="28"/>
          <w:szCs w:val="24"/>
        </w:rPr>
      </w:pPr>
    </w:p>
    <w:p w:rsidR="00E82AD4" w:rsidRDefault="00E82AD4" w:rsidP="00C46B50">
      <w:pPr>
        <w:ind w:firstLine="709"/>
        <w:contextualSpacing/>
        <w:rPr>
          <w:sz w:val="28"/>
          <w:szCs w:val="24"/>
        </w:rPr>
      </w:pPr>
      <w:r w:rsidRPr="006978AB">
        <w:rPr>
          <w:sz w:val="28"/>
          <w:szCs w:val="24"/>
        </w:rPr>
        <w:t>ПРИКАЗЫВАЮ:</w:t>
      </w:r>
    </w:p>
    <w:p w:rsidR="00C46B50" w:rsidRPr="006978AB" w:rsidRDefault="00EB4445" w:rsidP="00C46B50">
      <w:pPr>
        <w:ind w:firstLine="709"/>
        <w:contextualSpacing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proofErr w:type="spellStart"/>
      <w:r>
        <w:rPr>
          <w:sz w:val="28"/>
          <w:szCs w:val="24"/>
        </w:rPr>
        <w:t>Ханмагомедова</w:t>
      </w:r>
      <w:proofErr w:type="spellEnd"/>
      <w:r>
        <w:rPr>
          <w:sz w:val="28"/>
          <w:szCs w:val="24"/>
        </w:rPr>
        <w:t xml:space="preserve"> Э.К. –  директора школы</w:t>
      </w:r>
      <w:r w:rsidR="00C46B50">
        <w:rPr>
          <w:sz w:val="28"/>
          <w:szCs w:val="24"/>
        </w:rPr>
        <w:t xml:space="preserve"> </w:t>
      </w:r>
      <w:r w:rsidR="00C46B50" w:rsidRPr="006978AB">
        <w:rPr>
          <w:sz w:val="28"/>
          <w:szCs w:val="24"/>
        </w:rPr>
        <w:t>назначить</w:t>
      </w:r>
      <w:r w:rsidR="00C46B50"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ответственным</w:t>
      </w:r>
      <w:proofErr w:type="gramEnd"/>
      <w:r w:rsidR="00C46B50">
        <w:rPr>
          <w:sz w:val="28"/>
          <w:szCs w:val="24"/>
        </w:rPr>
        <w:t xml:space="preserve"> </w:t>
      </w:r>
      <w:r w:rsidR="00C46B50" w:rsidRPr="006978AB">
        <w:rPr>
          <w:sz w:val="28"/>
          <w:szCs w:val="24"/>
        </w:rPr>
        <w:t>за</w:t>
      </w:r>
      <w:r w:rsidR="00C46B50">
        <w:rPr>
          <w:sz w:val="28"/>
          <w:szCs w:val="24"/>
        </w:rPr>
        <w:t xml:space="preserve"> </w:t>
      </w:r>
      <w:r w:rsidR="00C46B50" w:rsidRPr="006978AB">
        <w:rPr>
          <w:sz w:val="28"/>
          <w:szCs w:val="24"/>
        </w:rPr>
        <w:t>организацию</w:t>
      </w:r>
      <w:r w:rsidR="00C46B50">
        <w:rPr>
          <w:sz w:val="28"/>
          <w:szCs w:val="24"/>
        </w:rPr>
        <w:t xml:space="preserve"> </w:t>
      </w:r>
      <w:r w:rsidR="00C46B50" w:rsidRPr="006978AB">
        <w:rPr>
          <w:sz w:val="28"/>
          <w:szCs w:val="24"/>
        </w:rPr>
        <w:t>обучения</w:t>
      </w:r>
      <w:r w:rsidR="00C46B50">
        <w:rPr>
          <w:sz w:val="28"/>
          <w:szCs w:val="24"/>
        </w:rPr>
        <w:t xml:space="preserve"> </w:t>
      </w:r>
      <w:r w:rsidR="00C46B50" w:rsidRPr="006978AB">
        <w:rPr>
          <w:sz w:val="28"/>
          <w:szCs w:val="24"/>
        </w:rPr>
        <w:t>с</w:t>
      </w:r>
      <w:r w:rsidR="00C46B50">
        <w:rPr>
          <w:sz w:val="28"/>
          <w:szCs w:val="24"/>
        </w:rPr>
        <w:t xml:space="preserve"> </w:t>
      </w:r>
      <w:r w:rsidR="00C46B50" w:rsidRPr="006978AB">
        <w:rPr>
          <w:sz w:val="28"/>
          <w:szCs w:val="24"/>
        </w:rPr>
        <w:t>помощью</w:t>
      </w:r>
      <w:r w:rsidR="00C46B50">
        <w:rPr>
          <w:sz w:val="28"/>
          <w:szCs w:val="24"/>
        </w:rPr>
        <w:t xml:space="preserve"> </w:t>
      </w:r>
      <w:r w:rsidR="00C46B50" w:rsidRPr="006978AB">
        <w:rPr>
          <w:sz w:val="28"/>
          <w:szCs w:val="24"/>
        </w:rPr>
        <w:t>дистанционных</w:t>
      </w:r>
      <w:r>
        <w:rPr>
          <w:sz w:val="28"/>
          <w:szCs w:val="24"/>
        </w:rPr>
        <w:t xml:space="preserve"> технологий</w:t>
      </w:r>
      <w:r w:rsidR="0075524C">
        <w:rPr>
          <w:sz w:val="28"/>
          <w:szCs w:val="24"/>
        </w:rPr>
        <w:t>.</w:t>
      </w:r>
    </w:p>
    <w:p w:rsidR="00C46B50" w:rsidRPr="006978AB" w:rsidRDefault="00C46B50" w:rsidP="00C46B50">
      <w:pPr>
        <w:ind w:firstLine="709"/>
        <w:contextualSpacing/>
        <w:rPr>
          <w:sz w:val="28"/>
          <w:szCs w:val="24"/>
        </w:rPr>
      </w:pPr>
    </w:p>
    <w:p w:rsidR="00E82AD4" w:rsidRPr="006978AB" w:rsidRDefault="00C46B50" w:rsidP="00C46B50">
      <w:pPr>
        <w:ind w:firstLine="709"/>
        <w:contextualSpacing/>
        <w:rPr>
          <w:sz w:val="28"/>
          <w:szCs w:val="24"/>
        </w:rPr>
      </w:pPr>
      <w:r>
        <w:rPr>
          <w:sz w:val="28"/>
          <w:szCs w:val="24"/>
        </w:rPr>
        <w:lastRenderedPageBreak/>
        <w:t>2</w:t>
      </w:r>
      <w:r w:rsidR="00EB4445">
        <w:rPr>
          <w:sz w:val="28"/>
          <w:szCs w:val="24"/>
        </w:rPr>
        <w:t>. Классным руководителям 1-9 классов:</w:t>
      </w:r>
    </w:p>
    <w:p w:rsidR="00E82AD4" w:rsidRPr="006978AB" w:rsidRDefault="006978AB" w:rsidP="00C46B50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80" w:right="180" w:firstLine="709"/>
        <w:contextualSpacing/>
        <w:rPr>
          <w:sz w:val="28"/>
          <w:szCs w:val="24"/>
        </w:rPr>
      </w:pPr>
      <w:r w:rsidRPr="006978AB">
        <w:rPr>
          <w:sz w:val="28"/>
          <w:szCs w:val="24"/>
        </w:rPr>
        <w:t>О</w:t>
      </w:r>
      <w:r w:rsidR="00E82AD4" w:rsidRPr="006978AB">
        <w:rPr>
          <w:sz w:val="28"/>
          <w:szCs w:val="24"/>
        </w:rPr>
        <w:t>рганизовать</w:t>
      </w:r>
      <w:r>
        <w:rPr>
          <w:sz w:val="28"/>
          <w:szCs w:val="24"/>
        </w:rPr>
        <w:t xml:space="preserve"> </w:t>
      </w:r>
      <w:proofErr w:type="gramStart"/>
      <w:r w:rsidR="00E82AD4" w:rsidRPr="006978AB">
        <w:rPr>
          <w:sz w:val="28"/>
          <w:szCs w:val="24"/>
        </w:rPr>
        <w:t>обучение</w:t>
      </w:r>
      <w:proofErr w:type="gramEnd"/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по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основным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образовательным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программам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начального</w:t>
      </w:r>
      <w:r>
        <w:rPr>
          <w:sz w:val="28"/>
          <w:szCs w:val="24"/>
        </w:rPr>
        <w:t xml:space="preserve"> общего и</w:t>
      </w:r>
      <w:r w:rsidR="00E82AD4" w:rsidRPr="006978AB">
        <w:rPr>
          <w:sz w:val="28"/>
          <w:szCs w:val="24"/>
        </w:rPr>
        <w:t xml:space="preserve"> основного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общего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помощью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дистанционных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технологий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 01.04.2020;</w:t>
      </w:r>
    </w:p>
    <w:p w:rsidR="00E82AD4" w:rsidRPr="006978AB" w:rsidRDefault="006978AB" w:rsidP="00C46B50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80" w:right="180" w:firstLine="709"/>
        <w:contextualSpacing/>
        <w:rPr>
          <w:sz w:val="28"/>
          <w:szCs w:val="24"/>
        </w:rPr>
      </w:pPr>
      <w:r w:rsidRPr="006978AB">
        <w:rPr>
          <w:sz w:val="28"/>
          <w:szCs w:val="24"/>
        </w:rPr>
        <w:t>П</w:t>
      </w:r>
      <w:r w:rsidR="00E82AD4" w:rsidRPr="006978AB">
        <w:rPr>
          <w:sz w:val="28"/>
          <w:szCs w:val="24"/>
        </w:rPr>
        <w:t>роинформировать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обучающихся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и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их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родителей (законных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представителей) об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организации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обучения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помощью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дистанционных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технологий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и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условий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такого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обучения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всеми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имеющимися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средствами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связи, включая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родительские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чаты;</w:t>
      </w:r>
    </w:p>
    <w:p w:rsidR="00E82AD4" w:rsidRPr="006978AB" w:rsidRDefault="006978AB" w:rsidP="00C46B50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80" w:right="180" w:firstLine="709"/>
        <w:contextualSpacing/>
        <w:rPr>
          <w:sz w:val="28"/>
          <w:szCs w:val="24"/>
        </w:rPr>
      </w:pPr>
      <w:r w:rsidRPr="006978AB">
        <w:rPr>
          <w:sz w:val="28"/>
          <w:szCs w:val="24"/>
        </w:rPr>
        <w:t>П</w:t>
      </w:r>
      <w:r w:rsidR="00E82AD4" w:rsidRPr="006978AB">
        <w:rPr>
          <w:sz w:val="28"/>
          <w:szCs w:val="24"/>
        </w:rPr>
        <w:t>роконтролировать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внесение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изменений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в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рабочие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программы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основных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образовательных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программ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начального</w:t>
      </w:r>
      <w:r>
        <w:rPr>
          <w:sz w:val="28"/>
          <w:szCs w:val="24"/>
        </w:rPr>
        <w:t xml:space="preserve"> общего и</w:t>
      </w:r>
      <w:r w:rsidR="00E82AD4" w:rsidRPr="006978AB">
        <w:rPr>
          <w:sz w:val="28"/>
          <w:szCs w:val="24"/>
        </w:rPr>
        <w:t xml:space="preserve"> основного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общего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образования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в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части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закрепления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обучения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помощью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дистанционных</w:t>
      </w:r>
      <w:r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технологий.</w:t>
      </w:r>
    </w:p>
    <w:p w:rsidR="00E82AD4" w:rsidRPr="006978AB" w:rsidRDefault="00EB4445" w:rsidP="00C46B50">
      <w:pPr>
        <w:ind w:firstLine="709"/>
        <w:contextualSpacing/>
        <w:rPr>
          <w:sz w:val="28"/>
          <w:szCs w:val="24"/>
        </w:rPr>
      </w:pPr>
      <w:r>
        <w:rPr>
          <w:sz w:val="28"/>
          <w:szCs w:val="24"/>
        </w:rPr>
        <w:t xml:space="preserve">3. Специалисту ИКТ </w:t>
      </w:r>
      <w:proofErr w:type="spellStart"/>
      <w:r>
        <w:rPr>
          <w:sz w:val="28"/>
          <w:szCs w:val="24"/>
        </w:rPr>
        <w:t>Ханмагомедову</w:t>
      </w:r>
      <w:proofErr w:type="spellEnd"/>
      <w:r>
        <w:rPr>
          <w:sz w:val="28"/>
          <w:szCs w:val="24"/>
        </w:rPr>
        <w:t xml:space="preserve"> Э.К</w:t>
      </w:r>
      <w:r w:rsidR="00C46B50">
        <w:rPr>
          <w:sz w:val="28"/>
          <w:szCs w:val="24"/>
        </w:rPr>
        <w:t>.</w:t>
      </w:r>
      <w:r w:rsidR="00E82AD4" w:rsidRPr="006978AB">
        <w:rPr>
          <w:sz w:val="28"/>
          <w:szCs w:val="24"/>
        </w:rPr>
        <w:t xml:space="preserve"> разместить данный приказ на официальном</w:t>
      </w:r>
      <w:r w:rsidR="00C46B50"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сайте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МКОУ</w:t>
      </w:r>
      <w:proofErr w:type="gramStart"/>
      <w:r>
        <w:rPr>
          <w:sz w:val="28"/>
          <w:szCs w:val="24"/>
        </w:rPr>
        <w:t>«К</w:t>
      </w:r>
      <w:proofErr w:type="gramEnd"/>
      <w:r>
        <w:rPr>
          <w:sz w:val="28"/>
          <w:szCs w:val="24"/>
        </w:rPr>
        <w:t>араш</w:t>
      </w:r>
      <w:r w:rsidR="00C46B50">
        <w:rPr>
          <w:sz w:val="28"/>
          <w:szCs w:val="24"/>
        </w:rPr>
        <w:t>инская</w:t>
      </w:r>
      <w:proofErr w:type="spellEnd"/>
      <w:r w:rsidR="00C46B50">
        <w:rPr>
          <w:sz w:val="28"/>
          <w:szCs w:val="24"/>
        </w:rPr>
        <w:t xml:space="preserve"> ООШ</w:t>
      </w:r>
      <w:r w:rsidR="00E82AD4" w:rsidRPr="006978AB">
        <w:rPr>
          <w:sz w:val="28"/>
          <w:szCs w:val="24"/>
        </w:rPr>
        <w:t>»</w:t>
      </w:r>
      <w:r w:rsidR="00C46B50"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в</w:t>
      </w:r>
      <w:r w:rsidR="00C46B50">
        <w:rPr>
          <w:sz w:val="28"/>
          <w:szCs w:val="24"/>
        </w:rPr>
        <w:t xml:space="preserve"> </w:t>
      </w:r>
      <w:r w:rsidR="00E82AD4" w:rsidRPr="006978AB">
        <w:rPr>
          <w:sz w:val="28"/>
          <w:szCs w:val="24"/>
        </w:rPr>
        <w:t>срок</w:t>
      </w:r>
      <w:r w:rsidR="00C46B50">
        <w:rPr>
          <w:sz w:val="28"/>
          <w:szCs w:val="24"/>
        </w:rPr>
        <w:t xml:space="preserve"> </w:t>
      </w:r>
      <w:r>
        <w:rPr>
          <w:sz w:val="28"/>
          <w:szCs w:val="24"/>
        </w:rPr>
        <w:t>до 07.04</w:t>
      </w:r>
      <w:r w:rsidR="00E82AD4" w:rsidRPr="006978AB">
        <w:rPr>
          <w:sz w:val="28"/>
          <w:szCs w:val="24"/>
        </w:rPr>
        <w:t>.2020.</w:t>
      </w:r>
    </w:p>
    <w:p w:rsidR="00E82AD4" w:rsidRPr="006978AB" w:rsidRDefault="00E82AD4" w:rsidP="00C46B50">
      <w:pPr>
        <w:ind w:firstLine="709"/>
        <w:contextualSpacing/>
        <w:rPr>
          <w:sz w:val="28"/>
          <w:szCs w:val="24"/>
        </w:rPr>
      </w:pPr>
      <w:r w:rsidRPr="006978AB">
        <w:rPr>
          <w:sz w:val="28"/>
          <w:szCs w:val="24"/>
        </w:rPr>
        <w:t xml:space="preserve">4. </w:t>
      </w:r>
      <w:proofErr w:type="gramStart"/>
      <w:r w:rsidRPr="006978AB">
        <w:rPr>
          <w:sz w:val="28"/>
          <w:szCs w:val="24"/>
        </w:rPr>
        <w:t>Контроль</w:t>
      </w:r>
      <w:r w:rsidR="00C46B50">
        <w:rPr>
          <w:sz w:val="28"/>
          <w:szCs w:val="24"/>
        </w:rPr>
        <w:t xml:space="preserve"> за</w:t>
      </w:r>
      <w:proofErr w:type="gramEnd"/>
      <w:r w:rsidR="00C46B50">
        <w:rPr>
          <w:sz w:val="28"/>
          <w:szCs w:val="24"/>
        </w:rPr>
        <w:t xml:space="preserve"> исполнением </w:t>
      </w:r>
      <w:r w:rsidRPr="006978AB">
        <w:rPr>
          <w:sz w:val="28"/>
          <w:szCs w:val="24"/>
        </w:rPr>
        <w:t>приказа</w:t>
      </w:r>
      <w:r w:rsidR="00C46B50">
        <w:rPr>
          <w:sz w:val="28"/>
          <w:szCs w:val="24"/>
        </w:rPr>
        <w:t xml:space="preserve"> </w:t>
      </w:r>
      <w:r w:rsidRPr="006978AB">
        <w:rPr>
          <w:sz w:val="28"/>
          <w:szCs w:val="24"/>
        </w:rPr>
        <w:t>оставляю</w:t>
      </w:r>
      <w:r w:rsidR="00C46B50">
        <w:rPr>
          <w:sz w:val="28"/>
          <w:szCs w:val="24"/>
        </w:rPr>
        <w:t xml:space="preserve"> </w:t>
      </w:r>
      <w:r w:rsidRPr="006978AB">
        <w:rPr>
          <w:sz w:val="28"/>
          <w:szCs w:val="24"/>
        </w:rPr>
        <w:t>за</w:t>
      </w:r>
      <w:r w:rsidR="00C46B50">
        <w:rPr>
          <w:sz w:val="28"/>
          <w:szCs w:val="24"/>
        </w:rPr>
        <w:t xml:space="preserve"> </w:t>
      </w:r>
      <w:r w:rsidRPr="006978AB">
        <w:rPr>
          <w:sz w:val="28"/>
          <w:szCs w:val="24"/>
        </w:rPr>
        <w:t>собой.</w:t>
      </w:r>
    </w:p>
    <w:p w:rsidR="00E82AD4" w:rsidRPr="006978AB" w:rsidRDefault="00E82AD4" w:rsidP="00C46B50">
      <w:pPr>
        <w:ind w:firstLine="709"/>
        <w:contextualSpacing/>
        <w:rPr>
          <w:sz w:val="28"/>
          <w:szCs w:val="24"/>
        </w:rPr>
      </w:pPr>
    </w:p>
    <w:p w:rsidR="00D96978" w:rsidRPr="006978AB" w:rsidRDefault="00D96978" w:rsidP="00C46B50">
      <w:pPr>
        <w:contextualSpacing/>
        <w:rPr>
          <w:b/>
          <w:sz w:val="28"/>
          <w:szCs w:val="28"/>
        </w:rPr>
      </w:pPr>
      <w:r w:rsidRPr="006978AB">
        <w:rPr>
          <w:b/>
          <w:sz w:val="28"/>
          <w:szCs w:val="28"/>
        </w:rPr>
        <w:t xml:space="preserve">Директор </w:t>
      </w:r>
    </w:p>
    <w:p w:rsidR="00D264F9" w:rsidRDefault="00EB4445" w:rsidP="00C46B5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Караш</w:t>
      </w:r>
      <w:r w:rsidR="00D96978" w:rsidRPr="00D96978">
        <w:rPr>
          <w:b/>
          <w:sz w:val="28"/>
          <w:szCs w:val="28"/>
        </w:rPr>
        <w:t>инскаяООШ</w:t>
      </w:r>
      <w:proofErr w:type="spellEnd"/>
      <w:r w:rsidR="00D96978" w:rsidRPr="00D96978">
        <w:rPr>
          <w:b/>
          <w:sz w:val="28"/>
          <w:szCs w:val="28"/>
        </w:rPr>
        <w:t xml:space="preserve">»                                         </w:t>
      </w: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Э.К.Ханмагомедов</w:t>
      </w:r>
      <w:proofErr w:type="spellEnd"/>
    </w:p>
    <w:p w:rsidR="00D96978" w:rsidRDefault="00D96978" w:rsidP="00C46B50">
      <w:pPr>
        <w:contextualSpacing/>
        <w:rPr>
          <w:b/>
          <w:sz w:val="28"/>
          <w:szCs w:val="28"/>
        </w:rPr>
      </w:pPr>
    </w:p>
    <w:p w:rsidR="00D96978" w:rsidRDefault="00D96978" w:rsidP="00C46B5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приказом ознакомлены:</w:t>
      </w:r>
    </w:p>
    <w:p w:rsidR="00D96978" w:rsidRDefault="00D96978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D96978" w:rsidRDefault="00D96978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CB6956" w:rsidRPr="00D96978" w:rsidRDefault="00CB6956" w:rsidP="00C46B50">
      <w:pPr>
        <w:contextualSpacing/>
        <w:jc w:val="right"/>
        <w:rPr>
          <w:b/>
          <w:sz w:val="28"/>
          <w:szCs w:val="28"/>
        </w:rPr>
      </w:pPr>
    </w:p>
    <w:p w:rsidR="00D96978" w:rsidRPr="00D96978" w:rsidRDefault="00D96978" w:rsidP="00C46B50">
      <w:pPr>
        <w:contextualSpacing/>
        <w:jc w:val="right"/>
        <w:rPr>
          <w:b/>
          <w:sz w:val="28"/>
          <w:szCs w:val="28"/>
        </w:rPr>
      </w:pPr>
    </w:p>
    <w:p w:rsidR="00D96978" w:rsidRPr="00D96978" w:rsidRDefault="00D96978" w:rsidP="00C46B50">
      <w:pPr>
        <w:spacing w:line="360" w:lineRule="auto"/>
        <w:rPr>
          <w:b/>
          <w:sz w:val="28"/>
          <w:szCs w:val="28"/>
        </w:rPr>
      </w:pPr>
    </w:p>
    <w:sectPr w:rsidR="00D96978" w:rsidRPr="00D96978" w:rsidSect="00D96978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F2FBC"/>
    <w:multiLevelType w:val="hybridMultilevel"/>
    <w:tmpl w:val="1C204E16"/>
    <w:lvl w:ilvl="0" w:tplc="15EE9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782A6B"/>
    <w:multiLevelType w:val="hybridMultilevel"/>
    <w:tmpl w:val="31A62158"/>
    <w:lvl w:ilvl="0" w:tplc="713680F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6D"/>
    <w:rsid w:val="0003532A"/>
    <w:rsid w:val="00053469"/>
    <w:rsid w:val="00060162"/>
    <w:rsid w:val="00077B51"/>
    <w:rsid w:val="000A761C"/>
    <w:rsid w:val="00155E09"/>
    <w:rsid w:val="00172D0B"/>
    <w:rsid w:val="00185CE2"/>
    <w:rsid w:val="0019256C"/>
    <w:rsid w:val="0019487C"/>
    <w:rsid w:val="001C1D4A"/>
    <w:rsid w:val="00212E51"/>
    <w:rsid w:val="002344F6"/>
    <w:rsid w:val="002429AC"/>
    <w:rsid w:val="00262E3B"/>
    <w:rsid w:val="0028718F"/>
    <w:rsid w:val="002B5DDC"/>
    <w:rsid w:val="002F1465"/>
    <w:rsid w:val="00396826"/>
    <w:rsid w:val="003C30DC"/>
    <w:rsid w:val="003D40FC"/>
    <w:rsid w:val="0040491C"/>
    <w:rsid w:val="004E20F4"/>
    <w:rsid w:val="004F2B27"/>
    <w:rsid w:val="00513E2F"/>
    <w:rsid w:val="005167B4"/>
    <w:rsid w:val="0053099B"/>
    <w:rsid w:val="005744DA"/>
    <w:rsid w:val="005A04D9"/>
    <w:rsid w:val="005F6BB9"/>
    <w:rsid w:val="006124C7"/>
    <w:rsid w:val="00642BA8"/>
    <w:rsid w:val="0066777E"/>
    <w:rsid w:val="00670F39"/>
    <w:rsid w:val="006922A2"/>
    <w:rsid w:val="006978AB"/>
    <w:rsid w:val="006B7E48"/>
    <w:rsid w:val="00706ACE"/>
    <w:rsid w:val="00724088"/>
    <w:rsid w:val="0075524C"/>
    <w:rsid w:val="007C2340"/>
    <w:rsid w:val="008043A3"/>
    <w:rsid w:val="00817343"/>
    <w:rsid w:val="00860B26"/>
    <w:rsid w:val="00881EDF"/>
    <w:rsid w:val="008A4EB6"/>
    <w:rsid w:val="00926D0C"/>
    <w:rsid w:val="00972B28"/>
    <w:rsid w:val="009849F9"/>
    <w:rsid w:val="009A6BA1"/>
    <w:rsid w:val="009C50F4"/>
    <w:rsid w:val="00A46B3E"/>
    <w:rsid w:val="00A613CF"/>
    <w:rsid w:val="00A9570A"/>
    <w:rsid w:val="00AB5A60"/>
    <w:rsid w:val="00AE16F0"/>
    <w:rsid w:val="00AF3DE0"/>
    <w:rsid w:val="00B04AF6"/>
    <w:rsid w:val="00B27313"/>
    <w:rsid w:val="00B4656D"/>
    <w:rsid w:val="00B9488D"/>
    <w:rsid w:val="00BE3A2B"/>
    <w:rsid w:val="00C30A1A"/>
    <w:rsid w:val="00C46B50"/>
    <w:rsid w:val="00CA351C"/>
    <w:rsid w:val="00CB6956"/>
    <w:rsid w:val="00CE315F"/>
    <w:rsid w:val="00CE7757"/>
    <w:rsid w:val="00D264F9"/>
    <w:rsid w:val="00D427CF"/>
    <w:rsid w:val="00D96978"/>
    <w:rsid w:val="00DD1E1B"/>
    <w:rsid w:val="00DF6C51"/>
    <w:rsid w:val="00E479DE"/>
    <w:rsid w:val="00E82AD4"/>
    <w:rsid w:val="00EA18A4"/>
    <w:rsid w:val="00EB2BF5"/>
    <w:rsid w:val="00EB4445"/>
    <w:rsid w:val="00EC0A99"/>
    <w:rsid w:val="00F01480"/>
    <w:rsid w:val="00F90AB5"/>
    <w:rsid w:val="00FA40E0"/>
    <w:rsid w:val="00FA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4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№12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3</cp:revision>
  <cp:lastPrinted>2019-11-22T06:40:00Z</cp:lastPrinted>
  <dcterms:created xsi:type="dcterms:W3CDTF">2020-04-10T08:45:00Z</dcterms:created>
  <dcterms:modified xsi:type="dcterms:W3CDTF">2020-04-10T08:45:00Z</dcterms:modified>
</cp:coreProperties>
</file>